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60" w:rsidRDefault="003B1560"/>
    <w:p w:rsidR="0062528E" w:rsidRPr="0062528E" w:rsidRDefault="0062528E" w:rsidP="0062528E">
      <w:pPr>
        <w:rPr>
          <w:color w:val="FF0000"/>
          <w:sz w:val="28"/>
          <w:szCs w:val="28"/>
        </w:rPr>
      </w:pPr>
      <w:r w:rsidRPr="0062528E">
        <w:rPr>
          <w:color w:val="FF0000"/>
          <w:sz w:val="28"/>
          <w:szCs w:val="28"/>
        </w:rPr>
        <w:t>на страницу  СТАТИСТИКА</w:t>
      </w:r>
    </w:p>
    <w:p w:rsidR="0062528E" w:rsidRDefault="0062528E"/>
    <w:p w:rsidR="0062528E" w:rsidRDefault="0062528E"/>
    <w:p w:rsidR="0062528E" w:rsidRDefault="0062528E" w:rsidP="0062528E">
      <w:pPr>
        <w:shd w:val="clear" w:color="auto" w:fill="FFFFFF"/>
        <w:tabs>
          <w:tab w:val="left" w:pos="9245"/>
        </w:tabs>
        <w:spacing w:line="274" w:lineRule="exact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Приложение к решению Совета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СП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</w:t>
      </w:r>
    </w:p>
    <w:p w:rsidR="0062528E" w:rsidRDefault="0062528E" w:rsidP="0062528E">
      <w:pPr>
        <w:shd w:val="clear" w:color="auto" w:fill="FFFFFF"/>
        <w:tabs>
          <w:tab w:val="left" w:pos="9245"/>
        </w:tabs>
        <w:spacing w:line="274" w:lineRule="exact"/>
        <w:jc w:val="right"/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от «28»ноября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2013 г.№122</w:t>
      </w:r>
    </w:p>
    <w:p w:rsidR="0062528E" w:rsidRDefault="0062528E" w:rsidP="0062528E">
      <w:pPr>
        <w:shd w:val="clear" w:color="auto" w:fill="FFFFFF"/>
        <w:spacing w:before="816" w:line="274" w:lineRule="exact"/>
        <w:ind w:right="461"/>
        <w:jc w:val="center"/>
      </w:pPr>
      <w:r>
        <w:rPr>
          <w:color w:val="000000"/>
          <w:sz w:val="24"/>
          <w:szCs w:val="24"/>
        </w:rPr>
        <w:t xml:space="preserve">Прогноз социально-экономического развития </w:t>
      </w:r>
      <w:r>
        <w:rPr>
          <w:color w:val="000000"/>
          <w:spacing w:val="-1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 муниципального района Альшеевский район Республики Башкортостан  на 2014 год.</w:t>
      </w:r>
    </w:p>
    <w:p w:rsidR="0062528E" w:rsidRDefault="0062528E" w:rsidP="0062528E">
      <w:pPr>
        <w:shd w:val="clear" w:color="auto" w:fill="FFFFFF"/>
        <w:spacing w:before="547" w:line="274" w:lineRule="exact"/>
        <w:jc w:val="both"/>
      </w:pPr>
      <w:r>
        <w:rPr>
          <w:color w:val="000000"/>
          <w:spacing w:val="-3"/>
          <w:sz w:val="24"/>
          <w:szCs w:val="24"/>
        </w:rPr>
        <w:t>1 .Пояснительная записка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Прогноз социально-экономического развития на 2014 год основывается на оценке </w:t>
      </w:r>
      <w:r>
        <w:rPr>
          <w:color w:val="000000"/>
          <w:sz w:val="24"/>
          <w:szCs w:val="24"/>
        </w:rPr>
        <w:t xml:space="preserve">состояния и перспектив социально-экономической ситуации в сельском поселении </w:t>
      </w:r>
      <w:proofErr w:type="spellStart"/>
      <w:r>
        <w:rPr>
          <w:color w:val="000000"/>
          <w:sz w:val="24"/>
          <w:szCs w:val="24"/>
        </w:rPr>
        <w:t>Зеленоклиновский</w:t>
      </w:r>
      <w:proofErr w:type="spellEnd"/>
      <w:r>
        <w:rPr>
          <w:color w:val="000000"/>
          <w:sz w:val="24"/>
          <w:szCs w:val="24"/>
        </w:rPr>
        <w:t xml:space="preserve"> сельсовет. 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При составлении прогноза социально-экономического развития сельского поселения</w:t>
      </w:r>
      <w:r>
        <w:rPr>
          <w:color w:val="000000"/>
          <w:spacing w:val="-1"/>
          <w:sz w:val="24"/>
          <w:szCs w:val="24"/>
        </w:rPr>
        <w:br/>
        <w:t xml:space="preserve"> </w:t>
      </w:r>
      <w:r>
        <w:rPr>
          <w:color w:val="000000"/>
          <w:spacing w:val="-3"/>
          <w:sz w:val="24"/>
          <w:szCs w:val="24"/>
        </w:rPr>
        <w:t>использованы: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-данные государственной и ведомственной статистики;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-учетные данные администрации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сельсовет.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В прогнозных расчетах учитывались результаты финансово-хозяйственной деятельности предприятий на территории поселения на момент составления </w:t>
      </w:r>
      <w:r>
        <w:rPr>
          <w:color w:val="000000"/>
          <w:spacing w:val="-1"/>
          <w:sz w:val="24"/>
          <w:szCs w:val="24"/>
        </w:rPr>
        <w:t>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5"/>
          <w:sz w:val="24"/>
          <w:szCs w:val="24"/>
        </w:rPr>
        <w:t>1.1 .Цели и задачи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Прогноз социально-экономического развития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сельсовет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составлению проекта бюджета на 2014год.</w:t>
      </w:r>
    </w:p>
    <w:p w:rsidR="0062528E" w:rsidRDefault="0062528E" w:rsidP="0062528E">
      <w:pPr>
        <w:shd w:val="clear" w:color="auto" w:fill="FFFFFF"/>
        <w:spacing w:line="274" w:lineRule="exact"/>
        <w:ind w:right="461"/>
        <w:jc w:val="both"/>
      </w:pPr>
      <w:r>
        <w:rPr>
          <w:color w:val="000000"/>
          <w:spacing w:val="-1"/>
          <w:sz w:val="24"/>
          <w:szCs w:val="24"/>
        </w:rPr>
        <w:t>Развитие поселения имеет целевую направленность. Основной целью социально-</w:t>
      </w:r>
      <w:r>
        <w:rPr>
          <w:color w:val="000000"/>
          <w:sz w:val="24"/>
          <w:szCs w:val="24"/>
        </w:rPr>
        <w:t xml:space="preserve">экономического развития сельского поселения является улучшение качества жизни </w:t>
      </w:r>
      <w:r>
        <w:rPr>
          <w:color w:val="000000"/>
          <w:spacing w:val="-1"/>
          <w:sz w:val="24"/>
          <w:szCs w:val="24"/>
        </w:rPr>
        <w:t>населения. Этот процесс имеет три важнейшие составляющие: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-повышение доходов, улучшение здоровья населения, повышение уровня его образования и обеспечение безопасности;</w:t>
      </w:r>
    </w:p>
    <w:p w:rsidR="0062528E" w:rsidRDefault="0062528E" w:rsidP="0062528E">
      <w:pPr>
        <w:shd w:val="clear" w:color="auto" w:fill="FFFFFF"/>
        <w:spacing w:line="274" w:lineRule="exact"/>
        <w:ind w:right="230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-создание условий, способствующих росту самоуважения людей;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62528E" w:rsidRDefault="0062528E" w:rsidP="0062528E">
      <w:pPr>
        <w:shd w:val="clear" w:color="auto" w:fill="FFFFFF"/>
        <w:spacing w:line="274" w:lineRule="exact"/>
        <w:ind w:right="2304"/>
        <w:jc w:val="both"/>
      </w:pPr>
      <w:r>
        <w:rPr>
          <w:color w:val="000000"/>
          <w:spacing w:val="-1"/>
          <w:sz w:val="24"/>
          <w:szCs w:val="24"/>
        </w:rPr>
        <w:t>-увеличение степени личной свободы людей, в т.ч</w:t>
      </w:r>
      <w:proofErr w:type="gramStart"/>
      <w:r>
        <w:rPr>
          <w:color w:val="000000"/>
          <w:spacing w:val="-1"/>
          <w:sz w:val="24"/>
          <w:szCs w:val="24"/>
        </w:rPr>
        <w:t>.э</w:t>
      </w:r>
      <w:proofErr w:type="gramEnd"/>
      <w:r>
        <w:rPr>
          <w:color w:val="000000"/>
          <w:spacing w:val="-1"/>
          <w:sz w:val="24"/>
          <w:szCs w:val="24"/>
        </w:rPr>
        <w:t>кономической.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Цели и задачи прогноза на местном уровне ограничиваются в основном вопросами </w:t>
      </w:r>
      <w:r>
        <w:rPr>
          <w:color w:val="000000"/>
          <w:sz w:val="24"/>
          <w:szCs w:val="24"/>
        </w:rPr>
        <w:t xml:space="preserve">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</w:t>
      </w:r>
      <w:r>
        <w:rPr>
          <w:color w:val="000000"/>
          <w:spacing w:val="-1"/>
          <w:sz w:val="24"/>
          <w:szCs w:val="24"/>
        </w:rPr>
        <w:t>вопросов и наказов, поступающих к главе поселения.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Прогноз ориентирован на рациональное использование имеющегося потенциала и </w:t>
      </w:r>
      <w:r>
        <w:rPr>
          <w:color w:val="000000"/>
          <w:spacing w:val="-1"/>
          <w:sz w:val="24"/>
          <w:szCs w:val="24"/>
        </w:rPr>
        <w:t>местных возможностей: экономической базы, производственной инфраструктуры, социаль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ной сферы, жилищно-коммунального хозяйства, земельных, природно-минеральных и др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есурсов, выгодного экономико-географического положения и учета природно-клима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тических условий.</w:t>
      </w:r>
    </w:p>
    <w:p w:rsidR="0062528E" w:rsidRDefault="0062528E" w:rsidP="0062528E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Особенностью прогноза на местном уровне является направленность на решение проблем поселения</w:t>
      </w:r>
      <w:proofErr w:type="gramStart"/>
      <w:r>
        <w:rPr>
          <w:color w:val="000000"/>
          <w:spacing w:val="-1"/>
          <w:sz w:val="24"/>
          <w:szCs w:val="24"/>
        </w:rPr>
        <w:t>.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а</w:t>
      </w:r>
      <w:proofErr w:type="gramEnd"/>
      <w:r>
        <w:rPr>
          <w:color w:val="000000"/>
          <w:spacing w:val="-1"/>
          <w:sz w:val="24"/>
          <w:szCs w:val="24"/>
        </w:rPr>
        <w:t xml:space="preserve"> именно: </w:t>
      </w:r>
    </w:p>
    <w:p w:rsidR="0062528E" w:rsidRDefault="0062528E" w:rsidP="0062528E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-приоритетность интересов населения поселения; </w:t>
      </w:r>
    </w:p>
    <w:p w:rsidR="0062528E" w:rsidRDefault="0062528E" w:rsidP="0062528E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-обеспечение комплексного развития территории;</w:t>
      </w:r>
    </w:p>
    <w:p w:rsidR="0062528E" w:rsidRDefault="0062528E" w:rsidP="0062528E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-обеспечение экономической заинтересованности хозяйствующих субъектов при </w:t>
      </w:r>
      <w:r>
        <w:rPr>
          <w:color w:val="000000"/>
          <w:spacing w:val="-1"/>
          <w:sz w:val="24"/>
          <w:szCs w:val="24"/>
        </w:rPr>
        <w:t>сохранении их самостоятельности в совместном решении экономических и социальных проблем поселения на договорной основе.</w:t>
      </w:r>
    </w:p>
    <w:p w:rsidR="0062528E" w:rsidRDefault="0062528E" w:rsidP="0062528E">
      <w:pPr>
        <w:shd w:val="clear" w:color="auto" w:fill="FFFFFF"/>
        <w:spacing w:line="274" w:lineRule="exact"/>
        <w:ind w:right="13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</w:t>
      </w:r>
    </w:p>
    <w:p w:rsidR="0062528E" w:rsidRDefault="0062528E" w:rsidP="0062528E">
      <w:pPr>
        <w:shd w:val="clear" w:color="auto" w:fill="FFFFFF"/>
        <w:spacing w:line="274" w:lineRule="exact"/>
        <w:ind w:right="134"/>
        <w:jc w:val="both"/>
      </w:pPr>
      <w:r>
        <w:rPr>
          <w:color w:val="000000"/>
          <w:spacing w:val="-1"/>
          <w:sz w:val="24"/>
          <w:szCs w:val="24"/>
        </w:rPr>
        <w:t>1.2.Жилищно-коммунальное хозяйство и благоустройство.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В 2013 году жилищный фонд поселения составил </w:t>
      </w:r>
      <w:r>
        <w:rPr>
          <w:spacing w:val="-1"/>
          <w:sz w:val="24"/>
          <w:szCs w:val="24"/>
        </w:rPr>
        <w:t>12748,5 кв</w:t>
      </w:r>
      <w:proofErr w:type="gramStart"/>
      <w:r>
        <w:rPr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м</w:t>
      </w:r>
      <w:proofErr w:type="gramEnd"/>
      <w:r>
        <w:rPr>
          <w:color w:val="000000"/>
          <w:spacing w:val="-1"/>
          <w:sz w:val="24"/>
          <w:szCs w:val="24"/>
        </w:rPr>
        <w:t>етров, на период 2013-2014 г.г. планируется рост объемов частного жилищного фонда.</w:t>
      </w:r>
    </w:p>
    <w:p w:rsidR="0062528E" w:rsidRDefault="0062528E" w:rsidP="0062528E">
      <w:pPr>
        <w:shd w:val="clear" w:color="auto" w:fill="FFFFFF"/>
        <w:spacing w:line="274" w:lineRule="exact"/>
        <w:ind w:right="442"/>
        <w:jc w:val="both"/>
      </w:pPr>
      <w:r>
        <w:rPr>
          <w:color w:val="000000"/>
          <w:spacing w:val="-1"/>
          <w:sz w:val="24"/>
          <w:szCs w:val="24"/>
        </w:rPr>
        <w:t xml:space="preserve">В 2013-2014году наиболее острыми проблемами жилищно-коммунального комплекса </w:t>
      </w:r>
      <w:r>
        <w:rPr>
          <w:color w:val="000000"/>
          <w:spacing w:val="-4"/>
          <w:sz w:val="24"/>
          <w:szCs w:val="24"/>
        </w:rPr>
        <w:t>являются:</w:t>
      </w:r>
    </w:p>
    <w:p w:rsidR="0062528E" w:rsidRDefault="0062528E" w:rsidP="0062528E">
      <w:pPr>
        <w:shd w:val="clear" w:color="auto" w:fill="FFFFFF"/>
        <w:spacing w:line="274" w:lineRule="exact"/>
        <w:ind w:right="176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-неудовлетворительное финансовое положение предприятий, хозяйств;      - высокие затраты на производство услуг; </w:t>
      </w:r>
    </w:p>
    <w:p w:rsidR="0062528E" w:rsidRDefault="0062528E" w:rsidP="0062528E">
      <w:pPr>
        <w:shd w:val="clear" w:color="auto" w:fill="FFFFFF"/>
        <w:spacing w:line="274" w:lineRule="exact"/>
        <w:ind w:right="1766"/>
        <w:jc w:val="both"/>
      </w:pPr>
      <w:r>
        <w:rPr>
          <w:color w:val="000000"/>
          <w:spacing w:val="-1"/>
          <w:sz w:val="24"/>
          <w:szCs w:val="24"/>
        </w:rPr>
        <w:t>-низкое качество предоставления жилищно-коммунальных услуг.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Следствием этих нерешенных проблем является высокая степень износа коммунальной инфраструктуры в селе, высокие потери ресурсов.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Для снятия напряженности в отрасли ЖКХ необходимо в ближайшем будущем про</w:t>
      </w:r>
      <w:r>
        <w:rPr>
          <w:color w:val="000000"/>
          <w:spacing w:val="-1"/>
          <w:sz w:val="24"/>
          <w:szCs w:val="24"/>
        </w:rPr>
        <w:softHyphen/>
        <w:t>вести ряд мероприятий, таких как:</w:t>
      </w:r>
    </w:p>
    <w:p w:rsidR="0062528E" w:rsidRDefault="0062528E" w:rsidP="0062528E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-проведение инвентаризации систем жизнеобеспечения ЖКХ;</w:t>
      </w:r>
    </w:p>
    <w:p w:rsidR="0062528E" w:rsidRDefault="0062528E" w:rsidP="0062528E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-развитие систем водоснабжения и водоотведения; </w:t>
      </w:r>
    </w:p>
    <w:p w:rsidR="0062528E" w:rsidRDefault="0062528E" w:rsidP="0062528E">
      <w:pPr>
        <w:shd w:val="clear" w:color="auto" w:fill="FFFFFF"/>
        <w:spacing w:line="274" w:lineRule="exact"/>
        <w:ind w:right="26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-развитие систем газоснабжения; </w:t>
      </w:r>
    </w:p>
    <w:p w:rsidR="0062528E" w:rsidRDefault="0062528E" w:rsidP="0062528E">
      <w:pPr>
        <w:shd w:val="clear" w:color="auto" w:fill="FFFFFF"/>
        <w:spacing w:line="274" w:lineRule="exact"/>
        <w:ind w:right="2650"/>
        <w:jc w:val="both"/>
      </w:pPr>
      <w:r>
        <w:rPr>
          <w:color w:val="000000"/>
          <w:spacing w:val="-1"/>
          <w:sz w:val="24"/>
          <w:szCs w:val="24"/>
        </w:rPr>
        <w:t>-улучшение качества дорог;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-привлечение частных инвестиций в отрасль с предоставлением определенных гарантий; 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-совершенствование системы социальной защиты населения, усиление адресной </w:t>
      </w:r>
      <w:r>
        <w:rPr>
          <w:color w:val="000000"/>
          <w:spacing w:val="-1"/>
          <w:sz w:val="24"/>
          <w:szCs w:val="24"/>
        </w:rPr>
        <w:t>направленности выделяемых на эти цели средств.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2013году сельским поселением проведены следующие основные мероприятия: 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проведен ямочный ремонт дорог, отсыпка дороги внутри 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расный Клин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-проведен монтаж уличного освещения в Зеленый Клин по ул</w:t>
      </w:r>
      <w:proofErr w:type="gramStart"/>
      <w:r>
        <w:rPr>
          <w:spacing w:val="-1"/>
          <w:sz w:val="24"/>
          <w:szCs w:val="24"/>
        </w:rPr>
        <w:t>.Д</w:t>
      </w:r>
      <w:proofErr w:type="gramEnd"/>
      <w:r>
        <w:rPr>
          <w:spacing w:val="-1"/>
          <w:sz w:val="24"/>
          <w:szCs w:val="24"/>
        </w:rPr>
        <w:t xml:space="preserve">ружбы 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-отремонтировано (силами жителей) заборы- 1,5 км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ограждение колонок 5 шт. в.д</w:t>
      </w:r>
      <w:proofErr w:type="gramStart"/>
      <w:r>
        <w:rPr>
          <w:spacing w:val="-1"/>
          <w:sz w:val="24"/>
          <w:szCs w:val="24"/>
        </w:rPr>
        <w:t>.З</w:t>
      </w:r>
      <w:proofErr w:type="gramEnd"/>
      <w:r>
        <w:rPr>
          <w:spacing w:val="-1"/>
          <w:sz w:val="24"/>
          <w:szCs w:val="24"/>
        </w:rPr>
        <w:t xml:space="preserve">еленый Клин и </w:t>
      </w:r>
      <w:proofErr w:type="spellStart"/>
      <w:r>
        <w:rPr>
          <w:spacing w:val="-1"/>
          <w:sz w:val="24"/>
          <w:szCs w:val="24"/>
        </w:rPr>
        <w:t>с.Новоконстантиновка</w:t>
      </w:r>
      <w:proofErr w:type="spellEnd"/>
    </w:p>
    <w:p w:rsidR="0062528E" w:rsidRDefault="0062528E" w:rsidP="0062528E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ограждение свалки ТБО в д</w:t>
      </w:r>
      <w:proofErr w:type="gramStart"/>
      <w:r>
        <w:rPr>
          <w:spacing w:val="-1"/>
          <w:sz w:val="24"/>
          <w:szCs w:val="24"/>
        </w:rPr>
        <w:t>.К</w:t>
      </w:r>
      <w:proofErr w:type="gramEnd"/>
      <w:r>
        <w:rPr>
          <w:spacing w:val="-1"/>
          <w:sz w:val="24"/>
          <w:szCs w:val="24"/>
        </w:rPr>
        <w:t>расный Клин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ремонт водопровода 200 м.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санитарная вырубка сухостоя посадки возле д</w:t>
      </w:r>
      <w:proofErr w:type="gramStart"/>
      <w:r>
        <w:rPr>
          <w:spacing w:val="-1"/>
          <w:sz w:val="24"/>
          <w:szCs w:val="24"/>
        </w:rPr>
        <w:t>.К</w:t>
      </w:r>
      <w:proofErr w:type="gramEnd"/>
      <w:r>
        <w:rPr>
          <w:spacing w:val="-1"/>
          <w:sz w:val="24"/>
          <w:szCs w:val="24"/>
        </w:rPr>
        <w:t>расный Клин 4 км.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sz w:val="24"/>
          <w:szCs w:val="24"/>
        </w:rPr>
        <w:t>ремонт водонапорной башни д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еленый Клин.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установлены дорожные знаки 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1.3 Культура</w:t>
      </w:r>
    </w:p>
    <w:p w:rsidR="0062528E" w:rsidRDefault="0062528E" w:rsidP="0062528E">
      <w:pPr>
        <w:shd w:val="clear" w:color="auto" w:fill="FFFFFF"/>
        <w:spacing w:line="274" w:lineRule="exact"/>
        <w:ind w:right="182"/>
        <w:jc w:val="both"/>
      </w:pPr>
      <w:r>
        <w:rPr>
          <w:color w:val="000000"/>
          <w:spacing w:val="-2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color w:val="000000"/>
          <w:spacing w:val="-2"/>
          <w:sz w:val="24"/>
          <w:szCs w:val="24"/>
        </w:rPr>
        <w:t>Зеленоклиновский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сельсовет находятся 2 СК, сельская библиотека</w:t>
      </w:r>
      <w:proofErr w:type="gramStart"/>
      <w:r>
        <w:rPr>
          <w:color w:val="000000"/>
          <w:spacing w:val="-2"/>
          <w:sz w:val="24"/>
          <w:szCs w:val="24"/>
        </w:rPr>
        <w:t xml:space="preserve"> .</w:t>
      </w:r>
      <w:proofErr w:type="gramEnd"/>
    </w:p>
    <w:p w:rsidR="0062528E" w:rsidRDefault="0062528E" w:rsidP="0062528E">
      <w:pPr>
        <w:shd w:val="clear" w:color="auto" w:fill="FFFFFF"/>
        <w:tabs>
          <w:tab w:val="left" w:pos="9557"/>
        </w:tabs>
        <w:spacing w:line="274" w:lineRule="exact"/>
        <w:ind w:right="182"/>
        <w:jc w:val="both"/>
      </w:pPr>
      <w:r>
        <w:rPr>
          <w:color w:val="000000"/>
          <w:spacing w:val="-1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были проведены мероприятия: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1.Молодежные развлекательные программы «Рождественские вечера» 2 кол-во 34 </w:t>
      </w:r>
      <w:proofErr w:type="spellStart"/>
      <w:r>
        <w:rPr>
          <w:color w:val="000000"/>
          <w:spacing w:val="4"/>
          <w:sz w:val="24"/>
          <w:szCs w:val="24"/>
        </w:rPr>
        <w:t>уч</w:t>
      </w:r>
      <w:proofErr w:type="spellEnd"/>
      <w:r>
        <w:rPr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2.Театрализованное представление «3дравствуй старый новый год»        2           26</w:t>
      </w:r>
    </w:p>
    <w:p w:rsidR="0062528E" w:rsidRDefault="0062528E" w:rsidP="0062528E">
      <w:pPr>
        <w:shd w:val="clear" w:color="auto" w:fill="FFFFFF"/>
        <w:tabs>
          <w:tab w:val="left" w:pos="8453"/>
          <w:tab w:val="left" w:pos="9629"/>
        </w:tabs>
        <w:spacing w:line="274" w:lineRule="exact"/>
        <w:jc w:val="both"/>
      </w:pPr>
      <w:r>
        <w:rPr>
          <w:color w:val="000000"/>
          <w:spacing w:val="-3"/>
          <w:sz w:val="24"/>
          <w:szCs w:val="24"/>
        </w:rPr>
        <w:t>З.Молодежная развлекательная программа «Татьянин день»</w:t>
      </w:r>
      <w:r>
        <w:rPr>
          <w:color w:val="000000"/>
          <w:sz w:val="24"/>
          <w:szCs w:val="24"/>
        </w:rPr>
        <w:t xml:space="preserve">                            2</w:t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pacing w:val="-14"/>
          <w:sz w:val="24"/>
          <w:szCs w:val="24"/>
        </w:rPr>
        <w:t>29</w:t>
      </w:r>
    </w:p>
    <w:p w:rsidR="0062528E" w:rsidRDefault="0062528E" w:rsidP="0062528E">
      <w:pPr>
        <w:shd w:val="clear" w:color="auto" w:fill="FFFFFF"/>
        <w:tabs>
          <w:tab w:val="left" w:pos="8496"/>
          <w:tab w:val="left" w:pos="9725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4.Районный фестиваль вокальных и хоровых коллективов русской народной песни</w:t>
      </w:r>
    </w:p>
    <w:p w:rsidR="0062528E" w:rsidRDefault="0062528E" w:rsidP="0062528E">
      <w:pPr>
        <w:shd w:val="clear" w:color="auto" w:fill="FFFFFF"/>
        <w:tabs>
          <w:tab w:val="left" w:pos="8496"/>
          <w:tab w:val="left" w:pos="9725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1              3</w:t>
      </w:r>
      <w:r>
        <w:rPr>
          <w:color w:val="000000"/>
          <w:sz w:val="24"/>
          <w:szCs w:val="24"/>
        </w:rPr>
        <w:tab/>
      </w:r>
    </w:p>
    <w:p w:rsidR="0062528E" w:rsidRDefault="0062528E" w:rsidP="0062528E">
      <w:pPr>
        <w:shd w:val="clear" w:color="auto" w:fill="FFFFFF"/>
        <w:tabs>
          <w:tab w:val="left" w:pos="8515"/>
          <w:tab w:val="left" w:pos="9773"/>
        </w:tabs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5.Молодежно-развлекательная программа «День святого Валентина»          </w:t>
      </w:r>
      <w:r>
        <w:rPr>
          <w:color w:val="000000"/>
          <w:sz w:val="24"/>
          <w:szCs w:val="24"/>
        </w:rPr>
        <w:t xml:space="preserve"> 2               </w:t>
      </w:r>
      <w:r>
        <w:rPr>
          <w:color w:val="000000"/>
          <w:spacing w:val="-24"/>
          <w:sz w:val="24"/>
          <w:szCs w:val="24"/>
        </w:rPr>
        <w:t>37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6.КВН «А ну-ка парни» ко дню 23 февраля                                                        2              32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7.КВН «А ну-ка девушки», </w:t>
      </w:r>
      <w:proofErr w:type="gramStart"/>
      <w:r>
        <w:rPr>
          <w:color w:val="000000"/>
          <w:spacing w:val="-1"/>
          <w:sz w:val="24"/>
          <w:szCs w:val="24"/>
        </w:rPr>
        <w:t>посвященная</w:t>
      </w:r>
      <w:proofErr w:type="gramEnd"/>
    </w:p>
    <w:p w:rsidR="0062528E" w:rsidRDefault="0062528E" w:rsidP="0062528E">
      <w:pPr>
        <w:shd w:val="clear" w:color="auto" w:fill="FFFFFF"/>
        <w:tabs>
          <w:tab w:val="left" w:pos="7065"/>
          <w:tab w:val="right" w:pos="10008"/>
        </w:tabs>
        <w:spacing w:line="274" w:lineRule="exact"/>
        <w:jc w:val="both"/>
      </w:pPr>
      <w:r>
        <w:rPr>
          <w:color w:val="000000"/>
          <w:spacing w:val="-4"/>
          <w:sz w:val="24"/>
          <w:szCs w:val="24"/>
        </w:rPr>
        <w:t>Международному женскому дню 8 марта</w:t>
      </w:r>
      <w:r>
        <w:rPr>
          <w:color w:val="000000"/>
          <w:sz w:val="24"/>
          <w:szCs w:val="24"/>
        </w:rPr>
        <w:tab/>
        <w:t xml:space="preserve">               2</w:t>
      </w:r>
      <w:r>
        <w:rPr>
          <w:color w:val="000000"/>
          <w:spacing w:val="-2"/>
          <w:sz w:val="24"/>
          <w:szCs w:val="24"/>
        </w:rPr>
        <w:t xml:space="preserve">               52</w:t>
      </w:r>
    </w:p>
    <w:p w:rsidR="0062528E" w:rsidRDefault="0062528E" w:rsidP="0062528E">
      <w:pPr>
        <w:shd w:val="clear" w:color="auto" w:fill="FFFFFF"/>
        <w:tabs>
          <w:tab w:val="right" w:pos="1000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8. Торжественный митинг, посвященный ко дню Победы в.д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авричанка       1               7</w:t>
      </w:r>
    </w:p>
    <w:p w:rsidR="0062528E" w:rsidRDefault="0062528E" w:rsidP="0062528E">
      <w:pPr>
        <w:shd w:val="clear" w:color="auto" w:fill="FFFFFF"/>
        <w:tabs>
          <w:tab w:val="right" w:pos="10008"/>
        </w:tabs>
        <w:spacing w:line="274" w:lineRule="exact"/>
        <w:jc w:val="both"/>
      </w:pPr>
      <w:r>
        <w:rPr>
          <w:color w:val="000000"/>
          <w:spacing w:val="-3"/>
          <w:sz w:val="24"/>
          <w:szCs w:val="24"/>
        </w:rPr>
        <w:t>9.Районный праздник плуга «Сабантуй-2013»</w:t>
      </w:r>
      <w:r>
        <w:rPr>
          <w:color w:val="000000"/>
          <w:sz w:val="24"/>
          <w:szCs w:val="24"/>
        </w:rPr>
        <w:t xml:space="preserve">                                                      </w:t>
      </w:r>
      <w:r>
        <w:rPr>
          <w:color w:val="000000"/>
          <w:spacing w:val="-2"/>
          <w:sz w:val="24"/>
          <w:szCs w:val="24"/>
        </w:rPr>
        <w:t>2              18</w:t>
      </w:r>
    </w:p>
    <w:p w:rsidR="0062528E" w:rsidRDefault="0062528E" w:rsidP="0062528E">
      <w:pPr>
        <w:shd w:val="clear" w:color="auto" w:fill="FFFFFF"/>
        <w:tabs>
          <w:tab w:val="right" w:pos="10008"/>
        </w:tabs>
        <w:spacing w:line="274" w:lineRule="exact"/>
        <w:jc w:val="both"/>
      </w:pPr>
      <w:r>
        <w:rPr>
          <w:color w:val="000000"/>
          <w:spacing w:val="-2"/>
          <w:sz w:val="24"/>
          <w:szCs w:val="24"/>
        </w:rPr>
        <w:t>10.Развлекательные программы, посвященныё Дню молодежи                            2              42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11.Конкурсная развлекательная программа для молодежи «Прощай лето»,</w:t>
      </w:r>
    </w:p>
    <w:p w:rsidR="0062528E" w:rsidRDefault="0062528E" w:rsidP="0062528E">
      <w:pPr>
        <w:shd w:val="clear" w:color="auto" w:fill="FFFFFF"/>
        <w:tabs>
          <w:tab w:val="right" w:pos="10008"/>
        </w:tabs>
        <w:spacing w:before="5" w:line="274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«Осенний бал»                                                                                                                      2               67</w:t>
      </w:r>
    </w:p>
    <w:p w:rsidR="0062528E" w:rsidRDefault="0062528E" w:rsidP="0062528E">
      <w:pPr>
        <w:shd w:val="clear" w:color="auto" w:fill="FFFFFF"/>
        <w:tabs>
          <w:tab w:val="right" w:pos="10008"/>
        </w:tabs>
        <w:spacing w:line="274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12. Концерт, посвященный ко дню матери                                                                      2              58</w:t>
      </w:r>
    </w:p>
    <w:p w:rsidR="0062528E" w:rsidRDefault="0062528E" w:rsidP="0062528E">
      <w:pPr>
        <w:shd w:val="clear" w:color="auto" w:fill="FFFFFF"/>
        <w:tabs>
          <w:tab w:val="right" w:pos="10008"/>
        </w:tabs>
        <w:spacing w:line="274" w:lineRule="exact"/>
        <w:jc w:val="both"/>
      </w:pPr>
      <w:r>
        <w:rPr>
          <w:color w:val="000000"/>
          <w:spacing w:val="-5"/>
          <w:sz w:val="24"/>
          <w:szCs w:val="24"/>
        </w:rPr>
        <w:t>13.Новогодний бал- маскарад                                                                                             2              71</w:t>
      </w:r>
    </w:p>
    <w:p w:rsidR="0062528E" w:rsidRDefault="0062528E" w:rsidP="0062528E">
      <w:pPr>
        <w:shd w:val="clear" w:color="auto" w:fill="FFFFFF"/>
        <w:spacing w:before="278" w:line="274" w:lineRule="exact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Работа учреждений культуры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формируется по следующим направлениям: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-культурн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досуговая</w:t>
      </w:r>
      <w:proofErr w:type="spellEnd"/>
      <w:r>
        <w:rPr>
          <w:color w:val="000000"/>
          <w:sz w:val="24"/>
          <w:szCs w:val="24"/>
        </w:rPr>
        <w:t xml:space="preserve"> деятельность и развитие народного творчества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-библиотечное обслуживание населения, развитие библиотечного дела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-музыкальное и эстетическое образование детей в сфере дополнительного образования. </w:t>
      </w:r>
    </w:p>
    <w:p w:rsidR="0062528E" w:rsidRDefault="0062528E" w:rsidP="0062528E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 </w:t>
      </w:r>
      <w:proofErr w:type="gramStart"/>
      <w:r>
        <w:rPr>
          <w:color w:val="000000"/>
          <w:spacing w:val="-3"/>
          <w:sz w:val="24"/>
          <w:szCs w:val="24"/>
        </w:rPr>
        <w:t>сожалению</w:t>
      </w:r>
      <w:proofErr w:type="gramEnd"/>
      <w:r>
        <w:rPr>
          <w:color w:val="000000"/>
          <w:spacing w:val="-3"/>
          <w:sz w:val="24"/>
          <w:szCs w:val="24"/>
        </w:rPr>
        <w:t xml:space="preserve"> в сфере культуры имеются свои проблемы: </w:t>
      </w:r>
    </w:p>
    <w:p w:rsidR="0062528E" w:rsidRDefault="0062528E" w:rsidP="0062528E">
      <w:pPr>
        <w:shd w:val="clear" w:color="auto" w:fill="FFFFFF"/>
        <w:spacing w:line="274" w:lineRule="exact"/>
        <w:ind w:right="2650"/>
        <w:jc w:val="both"/>
      </w:pPr>
      <w:r>
        <w:rPr>
          <w:color w:val="000000"/>
          <w:spacing w:val="-1"/>
          <w:sz w:val="24"/>
          <w:szCs w:val="24"/>
        </w:rPr>
        <w:t>-острый недостаток в квалифицированных кадрах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-материально-техническая база Домов культуры.</w:t>
      </w:r>
    </w:p>
    <w:p w:rsidR="0062528E" w:rsidRDefault="0062528E" w:rsidP="0062528E">
      <w:pPr>
        <w:shd w:val="clear" w:color="auto" w:fill="FFFFFF"/>
        <w:spacing w:before="82" w:line="274" w:lineRule="exact"/>
        <w:jc w:val="both"/>
      </w:pPr>
      <w:r>
        <w:rPr>
          <w:color w:val="000000"/>
          <w:spacing w:val="-2"/>
          <w:sz w:val="24"/>
          <w:szCs w:val="24"/>
        </w:rPr>
        <w:t>1.4 Физкультура и спорт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</w:t>
      </w:r>
      <w:proofErr w:type="spellStart"/>
      <w:r>
        <w:rPr>
          <w:color w:val="000000"/>
          <w:sz w:val="24"/>
          <w:szCs w:val="24"/>
        </w:rPr>
        <w:t>Зеленоклиновского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функционирует 2 </w:t>
      </w:r>
      <w:proofErr w:type="gramStart"/>
      <w:r w:rsidR="005D31DD">
        <w:rPr>
          <w:color w:val="000000"/>
          <w:spacing w:val="-1"/>
          <w:sz w:val="24"/>
          <w:szCs w:val="24"/>
        </w:rPr>
        <w:t>спортивных</w:t>
      </w:r>
      <w:proofErr w:type="gramEnd"/>
      <w:r w:rsidR="005D31DD">
        <w:rPr>
          <w:color w:val="000000"/>
          <w:spacing w:val="-1"/>
          <w:sz w:val="24"/>
          <w:szCs w:val="24"/>
        </w:rPr>
        <w:t xml:space="preserve"> зала. </w:t>
      </w:r>
      <w:r>
        <w:rPr>
          <w:color w:val="000000"/>
          <w:spacing w:val="-1"/>
          <w:sz w:val="24"/>
          <w:szCs w:val="24"/>
        </w:rPr>
        <w:t xml:space="preserve">В 2013 году было проведено 11 спортивных соревнований для жителей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поселения, такие как: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1. Зимняя спартакиада школьников и сельской молодежи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2. Зональный зимний спортивный фестиваль школьников и молодежи с приглашением </w:t>
      </w:r>
      <w:proofErr w:type="gramStart"/>
      <w:r>
        <w:rPr>
          <w:color w:val="000000"/>
          <w:spacing w:val="-1"/>
          <w:sz w:val="24"/>
          <w:szCs w:val="24"/>
        </w:rPr>
        <w:t>с</w:t>
      </w:r>
      <w:proofErr w:type="gramEnd"/>
      <w:r>
        <w:rPr>
          <w:color w:val="000000"/>
          <w:spacing w:val="-1"/>
          <w:sz w:val="24"/>
          <w:szCs w:val="24"/>
        </w:rPr>
        <w:t xml:space="preserve">  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д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>расный Клин и с.Тавричанка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3. Зональные соревнования  по волейболу с участием школьников, учителей и </w:t>
      </w:r>
      <w:proofErr w:type="gramStart"/>
      <w:r>
        <w:rPr>
          <w:color w:val="000000"/>
          <w:spacing w:val="-1"/>
          <w:sz w:val="24"/>
          <w:szCs w:val="24"/>
        </w:rPr>
        <w:t>сельской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молодежи деревень Зеленый Клин, Красный Клин, Кипчак Аскарово, Тавричанка. 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4. Выездные соревнования по волейболу в с</w:t>
      </w:r>
      <w:proofErr w:type="gramStart"/>
      <w:r>
        <w:rPr>
          <w:color w:val="000000"/>
          <w:spacing w:val="-1"/>
          <w:sz w:val="24"/>
          <w:szCs w:val="24"/>
        </w:rPr>
        <w:t>.Т</w:t>
      </w:r>
      <w:proofErr w:type="gramEnd"/>
      <w:r>
        <w:rPr>
          <w:color w:val="000000"/>
          <w:spacing w:val="-1"/>
          <w:sz w:val="24"/>
          <w:szCs w:val="24"/>
        </w:rPr>
        <w:t>авричанка с участием д.Красный Клин,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д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>ипчак Аскарово, д. Зеленый Клин.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5. Выездные соревнования по волейболу в д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>расный Клин с участием д.Кипчак Аскарово,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с</w:t>
      </w:r>
      <w:proofErr w:type="gramStart"/>
      <w:r>
        <w:rPr>
          <w:color w:val="000000"/>
          <w:spacing w:val="-1"/>
          <w:sz w:val="24"/>
          <w:szCs w:val="24"/>
        </w:rPr>
        <w:t>.Т</w:t>
      </w:r>
      <w:proofErr w:type="gramEnd"/>
      <w:r>
        <w:rPr>
          <w:color w:val="000000"/>
          <w:spacing w:val="-1"/>
          <w:sz w:val="24"/>
          <w:szCs w:val="24"/>
        </w:rPr>
        <w:t>авричанка, д. Зеленый Клин.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6. Участвовали на зимних спартакиадах района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7. Участвовали на весеннем кроссе на приз газеты «Альшеевские вести»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8.  Туристический слет среди школьников с</w:t>
      </w:r>
      <w:proofErr w:type="gramStart"/>
      <w:r>
        <w:rPr>
          <w:color w:val="000000"/>
          <w:spacing w:val="-1"/>
          <w:sz w:val="24"/>
          <w:szCs w:val="24"/>
        </w:rPr>
        <w:t>.Т</w:t>
      </w:r>
      <w:proofErr w:type="gramEnd"/>
      <w:r>
        <w:rPr>
          <w:color w:val="000000"/>
          <w:spacing w:val="-1"/>
          <w:sz w:val="24"/>
          <w:szCs w:val="24"/>
        </w:rPr>
        <w:t>авричанка и д.Красный Клин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9. Соревнования по велоспорту среди учеников и взрослых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10. Районные соревнования « Кросс, посвященный памяти Б. Нафикова»  в д. Ташлы.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11. Зональные соревнования по футболу с выездом в д. Красный Клин  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На период 2013 года физической культурой и спортом в </w:t>
      </w:r>
      <w:proofErr w:type="spellStart"/>
      <w:r>
        <w:rPr>
          <w:color w:val="000000"/>
          <w:sz w:val="24"/>
          <w:szCs w:val="24"/>
        </w:rPr>
        <w:t>Зеленоклиновском</w:t>
      </w:r>
      <w:proofErr w:type="spellEnd"/>
      <w:r>
        <w:rPr>
          <w:color w:val="000000"/>
          <w:sz w:val="24"/>
          <w:szCs w:val="24"/>
        </w:rPr>
        <w:t xml:space="preserve"> поселении занимаются около 82 человек.  На период 2013-2014 г.г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 xml:space="preserve">ланируются следующие мероприятия по развитию </w:t>
      </w:r>
      <w:r>
        <w:rPr>
          <w:color w:val="000000"/>
          <w:spacing w:val="-1"/>
          <w:sz w:val="24"/>
          <w:szCs w:val="24"/>
        </w:rPr>
        <w:t xml:space="preserve">физической культуры и спорта в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Зеленоклиновском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сельском поселении:</w:t>
      </w:r>
    </w:p>
    <w:p w:rsidR="0062528E" w:rsidRDefault="0062528E" w:rsidP="0062528E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-приобретение коньков, лыж беговых</w:t>
      </w:r>
    </w:p>
    <w:p w:rsidR="0062528E" w:rsidRDefault="0062528E" w:rsidP="0062528E">
      <w:pPr>
        <w:shd w:val="clear" w:color="auto" w:fill="FFFFFF"/>
        <w:spacing w:before="5" w:line="274" w:lineRule="exact"/>
        <w:ind w:right="397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-приобретение волейбольных и футбольных мячей </w:t>
      </w:r>
    </w:p>
    <w:p w:rsidR="0062528E" w:rsidRDefault="0062528E" w:rsidP="0062528E">
      <w:pPr>
        <w:shd w:val="clear" w:color="auto" w:fill="FFFFFF"/>
        <w:spacing w:before="5" w:line="274" w:lineRule="exact"/>
        <w:ind w:right="1842"/>
        <w:jc w:val="both"/>
      </w:pPr>
      <w:r>
        <w:rPr>
          <w:color w:val="000000"/>
          <w:spacing w:val="-1"/>
          <w:sz w:val="24"/>
          <w:szCs w:val="24"/>
        </w:rPr>
        <w:t>- обновление спортивного инвентаря и туристического снаряжения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2.Прогноз социально-экономического развития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сельского поселения </w:t>
      </w:r>
      <w:proofErr w:type="spellStart"/>
      <w:r>
        <w:rPr>
          <w:sz w:val="24"/>
          <w:szCs w:val="24"/>
        </w:rPr>
        <w:t>Зеленоклиновский</w:t>
      </w:r>
      <w:proofErr w:type="spellEnd"/>
      <w:r>
        <w:rPr>
          <w:sz w:val="24"/>
          <w:szCs w:val="24"/>
        </w:rPr>
        <w:t xml:space="preserve"> сельсовет на 2014год.</w:t>
      </w:r>
    </w:p>
    <w:p w:rsidR="0062528E" w:rsidRDefault="0062528E" w:rsidP="0062528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325"/>
        <w:gridCol w:w="1614"/>
        <w:gridCol w:w="1677"/>
        <w:gridCol w:w="1560"/>
        <w:gridCol w:w="1395"/>
      </w:tblGrid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5D3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5D3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5D3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  <w:tr w:rsidR="0062528E" w:rsidTr="0062528E">
        <w:trPr>
          <w:trHeight w:val="74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за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 %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хозяйствующих</w:t>
            </w:r>
            <w:proofErr w:type="gramEnd"/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субъектов (предприятий)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19.895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улиц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освещенных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мест обезвреживани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захоронения)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Бытовых отходов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Гектаров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17549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17549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17549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sz w:val="24"/>
                <w:szCs w:val="24"/>
              </w:rPr>
              <w:t>крестьянских</w:t>
            </w:r>
            <w:proofErr w:type="gramEnd"/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Фермерских хозяйств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Предоставленной крестьянски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фермерским)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</w:t>
            </w:r>
            <w:proofErr w:type="gramStart"/>
            <w:r>
              <w:rPr>
                <w:sz w:val="24"/>
                <w:szCs w:val="24"/>
              </w:rPr>
              <w:t>земельного</w:t>
            </w:r>
            <w:proofErr w:type="gramEnd"/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 крестьянского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(фермерского) хозяйства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</w:tr>
      <w:tr w:rsidR="0062528E" w:rsidTr="0062528E">
        <w:trPr>
          <w:trHeight w:val="12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торговых точек: всего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Магазинов</w:t>
            </w:r>
          </w:p>
          <w:p w:rsidR="0062528E" w:rsidRDefault="0062528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Киосков (павильонов)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пунктов общественного питания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учреждений культуры и отдыха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мест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дошкольных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учреждения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детских садах)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gramStart"/>
            <w:r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посещающих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(школы)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(24+42)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(18+42)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пунктов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первичного медицинского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абонентов </w:t>
            </w:r>
            <w:proofErr w:type="gramStart"/>
            <w:r>
              <w:rPr>
                <w:sz w:val="24"/>
                <w:szCs w:val="24"/>
              </w:rPr>
              <w:t>стационарной</w:t>
            </w:r>
            <w:proofErr w:type="gramEnd"/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среди населения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12561,1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12748,5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получающих жилищные субсидии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граждан пользующихся льготами по </w:t>
            </w:r>
            <w:r>
              <w:rPr>
                <w:sz w:val="24"/>
                <w:szCs w:val="24"/>
              </w:rPr>
              <w:lastRenderedPageBreak/>
              <w:t>оплате жилья и коммунальных услуг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528E" w:rsidTr="0062528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Поступление налоговых и неналоговых платежей в бюджет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407,4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62528E" w:rsidRDefault="0062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62528E" w:rsidRDefault="0062528E" w:rsidP="0062528E">
      <w:pPr>
        <w:jc w:val="both"/>
        <w:rPr>
          <w:sz w:val="24"/>
          <w:szCs w:val="24"/>
        </w:rPr>
      </w:pP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3. Приоритетные направления концепции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социально-экономического развития сельского поселения на 2014 год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3.1.Развитие систем водоснабжения и водоотведения.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-строительство скотомогильника в д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еленый Клин 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ограждение свалки ТБО в д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еленый Клин </w:t>
      </w:r>
    </w:p>
    <w:p w:rsidR="0062528E" w:rsidRDefault="0062528E" w:rsidP="0062528E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- </w:t>
      </w:r>
      <w:r>
        <w:rPr>
          <w:spacing w:val="-1"/>
          <w:sz w:val="24"/>
          <w:szCs w:val="24"/>
        </w:rPr>
        <w:t xml:space="preserve">санитарная вырубка сухостоя посадок 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3.2.Дорожная деятельность. Содержание и ремонт улично-дорожной сети, устройство дорог.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насыпных дорог.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3.3.Пожарная безопасность.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проведение профилактической работы среди населения по реализации мер пожарной безопасности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противопожарных мероприятий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специалистом 2 категории подворного обхода по проведению противопожарной пропаганды, обучения населения мерам пожарной безопасности с рекомендацией жителям иметь запас воды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4"/>
            <w:szCs w:val="24"/>
          </w:rPr>
          <w:t>200 литров</w:t>
        </w:r>
      </w:smartTag>
      <w:r>
        <w:rPr>
          <w:sz w:val="24"/>
          <w:szCs w:val="24"/>
        </w:rPr>
        <w:t xml:space="preserve"> на случай пожара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пожарных гидрантов.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3.4  Благоустройство и озеленение территории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-благоустройство дворовых территорий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-озеленение территорий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3.5. Организация сбора и вывоза мусора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субботников по санитарной очистке территории поселения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-сбор и вывоз бытовых отходов и мусора с улиц.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3.6. Содержание мест захоронений и организация ритуальных услуг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очистка территорий, ограждений мест захоронений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ритуальных услуг в соответствии с действующим законодательством, в том</w:t>
      </w:r>
    </w:p>
    <w:p w:rsidR="0062528E" w:rsidRDefault="0062528E" w:rsidP="0062528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захоронение невостребованных трупов.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3.7. Обеспечение условий на территории сельского поселения физической культуры и массового спорта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-пропаганда здорового образа жизни населения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-создание оптимальных условий для развития массовой физической культуры и спорта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потребности спортивного оборудования и инвентаря.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3.8. Культура, патриотическое воспитание молодежи.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-пропаганда героической истории и славы Отечества, воспитание уважения к памяти его защитников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3.9. Развитие сельского хозяйства.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ЛПХ и КФХ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3.10. Совершенствование системы местного самоуправления.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взаимоотношений органов местного самоуправления с населением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«обратной связи» органов местного самоуправления и населения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-планирование и организация системы информирования населения по реализации проблем, вопросов местного значения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критических замечаний и обращений граждан в органы местного самоуправления поселения.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достижения цели концепции социально-экономического развития сельского поселения </w:t>
      </w:r>
      <w:proofErr w:type="spellStart"/>
      <w:r>
        <w:rPr>
          <w:sz w:val="24"/>
          <w:szCs w:val="24"/>
        </w:rPr>
        <w:t>Зеленоклиновский</w:t>
      </w:r>
      <w:proofErr w:type="spellEnd"/>
      <w:r>
        <w:rPr>
          <w:sz w:val="24"/>
          <w:szCs w:val="24"/>
        </w:rPr>
        <w:t xml:space="preserve"> сельсовет на 2014 год необходимо обеспечить </w:t>
      </w:r>
      <w:r>
        <w:rPr>
          <w:sz w:val="24"/>
          <w:szCs w:val="24"/>
        </w:rPr>
        <w:lastRenderedPageBreak/>
        <w:t>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реализации намеченных мероприятий.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Реализация в полном объеме всех мероприятий позволит: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-снизить численность населения с денежными доходами ниже прожиточного минимума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-повысить экологическую безопасность поселения, тем самым улучшить здоровье населения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-понизить показатели преступности, повысить безопасность жизни людей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количество субъектов малого предпринимательства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собственные доходы бюджета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жилищные условия населения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-способствовать развитию сельского хозяйства</w:t>
      </w:r>
    </w:p>
    <w:p w:rsidR="0062528E" w:rsidRDefault="0062528E" w:rsidP="0062528E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улично-дорожную сеть и безопасность участников дорожного движения</w:t>
      </w:r>
    </w:p>
    <w:p w:rsidR="0062528E" w:rsidRDefault="0062528E" w:rsidP="0062528E">
      <w:pPr>
        <w:jc w:val="both"/>
        <w:rPr>
          <w:sz w:val="24"/>
          <w:szCs w:val="24"/>
        </w:rPr>
      </w:pPr>
    </w:p>
    <w:p w:rsidR="0062528E" w:rsidRDefault="0062528E" w:rsidP="0062528E">
      <w:pPr>
        <w:jc w:val="both"/>
        <w:rPr>
          <w:sz w:val="24"/>
          <w:szCs w:val="24"/>
        </w:rPr>
      </w:pPr>
    </w:p>
    <w:p w:rsidR="0062528E" w:rsidRDefault="0062528E" w:rsidP="0062528E">
      <w:pPr>
        <w:shd w:val="clear" w:color="auto" w:fill="FFFFFF"/>
        <w:tabs>
          <w:tab w:val="left" w:pos="7056"/>
        </w:tabs>
        <w:spacing w:line="274" w:lineRule="exact"/>
        <w:ind w:right="442"/>
        <w:jc w:val="both"/>
        <w:rPr>
          <w:sz w:val="24"/>
          <w:szCs w:val="24"/>
        </w:rPr>
      </w:pPr>
    </w:p>
    <w:p w:rsidR="0062528E" w:rsidRDefault="0062528E" w:rsidP="0062528E"/>
    <w:p w:rsidR="0062528E" w:rsidRDefault="0062528E" w:rsidP="0062528E"/>
    <w:p w:rsidR="0062528E" w:rsidRDefault="0062528E"/>
    <w:sectPr w:rsidR="0062528E" w:rsidSect="003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2528E"/>
    <w:rsid w:val="003B1560"/>
    <w:rsid w:val="005D31DD"/>
    <w:rsid w:val="0062528E"/>
    <w:rsid w:val="0077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2014-04-07T03:16:00Z</dcterms:created>
  <dcterms:modified xsi:type="dcterms:W3CDTF">2014-04-07T03:28:00Z</dcterms:modified>
</cp:coreProperties>
</file>